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06046F" w:rsidTr="001872BC">
        <w:trPr>
          <w:trHeight w:val="1124"/>
        </w:trPr>
        <w:tc>
          <w:tcPr>
            <w:tcW w:w="1260" w:type="dxa"/>
            <w:tcBorders>
              <w:top w:val="single" w:sz="4" w:space="0" w:color="auto"/>
              <w:left w:val="single" w:sz="4" w:space="0" w:color="auto"/>
              <w:bottom w:val="single" w:sz="4" w:space="0" w:color="auto"/>
              <w:right w:val="single" w:sz="4" w:space="0" w:color="auto"/>
            </w:tcBorders>
            <w:hideMark/>
          </w:tcPr>
          <w:p w:rsidR="0006046F" w:rsidRDefault="0006046F" w:rsidP="001872BC">
            <w:pPr>
              <w:pStyle w:val="Header"/>
              <w:rPr>
                <w:rFonts w:ascii="Tahoma" w:hAnsi="Tahoma" w:cs="Tahoma"/>
                <w:sz w:val="22"/>
                <w:szCs w:val="22"/>
              </w:rPr>
            </w:pPr>
            <w:r>
              <w:rPr>
                <w:rFonts w:ascii="Tahoma" w:hAnsi="Tahoma" w:cs="Tahoma"/>
                <w:noProof/>
                <w:sz w:val="22"/>
                <w:szCs w:val="22"/>
              </w:rPr>
              <w:drawing>
                <wp:inline distT="0" distB="0" distL="0" distR="0" wp14:anchorId="57F514F1" wp14:editId="7031584F">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06046F" w:rsidRDefault="0006046F" w:rsidP="001872BC">
            <w:pPr>
              <w:pStyle w:val="Header"/>
              <w:rPr>
                <w:rFonts w:ascii="Tahoma" w:hAnsi="Tahoma" w:cs="Tahoma"/>
                <w:sz w:val="22"/>
                <w:szCs w:val="22"/>
              </w:rPr>
            </w:pPr>
          </w:p>
          <w:p w:rsidR="0006046F" w:rsidRDefault="0006046F" w:rsidP="001872BC">
            <w:pPr>
              <w:pStyle w:val="Header"/>
              <w:jc w:val="center"/>
              <w:rPr>
                <w:rFonts w:ascii="Tahoma" w:hAnsi="Tahoma" w:cs="Tahoma"/>
                <w:b/>
                <w:sz w:val="22"/>
                <w:szCs w:val="22"/>
              </w:rPr>
            </w:pPr>
            <w:r>
              <w:rPr>
                <w:rFonts w:ascii="Tahoma" w:hAnsi="Tahoma" w:cs="Tahoma"/>
                <w:b/>
                <w:sz w:val="22"/>
                <w:szCs w:val="22"/>
              </w:rPr>
              <w:t>PENGUMUMAN JADWAL SIDANG TESIS</w:t>
            </w:r>
          </w:p>
          <w:p w:rsidR="0006046F" w:rsidRDefault="0006046F" w:rsidP="001872BC">
            <w:pPr>
              <w:pStyle w:val="Header"/>
              <w:jc w:val="center"/>
              <w:rPr>
                <w:rFonts w:ascii="Tahoma" w:hAnsi="Tahoma" w:cs="Tahoma"/>
                <w:b/>
                <w:sz w:val="22"/>
                <w:szCs w:val="22"/>
              </w:rPr>
            </w:pPr>
            <w:r>
              <w:rPr>
                <w:rFonts w:ascii="Tahoma" w:hAnsi="Tahoma" w:cs="Tahoma"/>
                <w:b/>
                <w:sz w:val="22"/>
                <w:szCs w:val="22"/>
              </w:rPr>
              <w:t>PROGRAM STUDI MAGISTER MANAJEMEN</w:t>
            </w:r>
          </w:p>
          <w:p w:rsidR="0006046F" w:rsidRDefault="0006046F" w:rsidP="001872BC">
            <w:pPr>
              <w:pStyle w:val="Header"/>
              <w:jc w:val="center"/>
              <w:rPr>
                <w:rFonts w:ascii="Tahoma" w:hAnsi="Tahoma" w:cs="Tahoma"/>
                <w:b/>
                <w:sz w:val="22"/>
                <w:szCs w:val="22"/>
              </w:rPr>
            </w:pPr>
            <w:r>
              <w:rPr>
                <w:rFonts w:ascii="Tahoma" w:hAnsi="Tahoma" w:cs="Tahoma"/>
                <w:b/>
                <w:sz w:val="22"/>
                <w:szCs w:val="22"/>
              </w:rPr>
              <w:t>FAKULTAS PASCASARJANA</w:t>
            </w:r>
          </w:p>
          <w:p w:rsidR="0006046F" w:rsidRDefault="0006046F" w:rsidP="001872BC">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06046F" w:rsidRDefault="0006046F" w:rsidP="001872BC">
            <w:pPr>
              <w:pStyle w:val="Header"/>
              <w:jc w:val="center"/>
              <w:rPr>
                <w:rFonts w:ascii="Book Antiqua" w:hAnsi="Book Antiqua"/>
                <w:b/>
                <w:sz w:val="96"/>
                <w:szCs w:val="96"/>
              </w:rPr>
            </w:pPr>
            <w:r>
              <w:rPr>
                <w:rFonts w:ascii="Book Antiqua" w:hAnsi="Book Antiqua"/>
                <w:b/>
                <w:sz w:val="96"/>
                <w:szCs w:val="96"/>
              </w:rPr>
              <w:t>Q</w:t>
            </w:r>
          </w:p>
        </w:tc>
      </w:tr>
    </w:tbl>
    <w:p w:rsidR="0006046F" w:rsidRDefault="0006046F" w:rsidP="0006046F">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06046F" w:rsidTr="001872BC">
        <w:trPr>
          <w:trHeight w:val="197"/>
        </w:trPr>
        <w:tc>
          <w:tcPr>
            <w:tcW w:w="1260" w:type="dxa"/>
            <w:tcBorders>
              <w:top w:val="single" w:sz="6" w:space="0" w:color="auto"/>
              <w:left w:val="single" w:sz="6" w:space="0" w:color="auto"/>
              <w:bottom w:val="single" w:sz="6" w:space="0" w:color="auto"/>
              <w:right w:val="single" w:sz="6" w:space="0" w:color="auto"/>
            </w:tcBorders>
            <w:hideMark/>
          </w:tcPr>
          <w:p w:rsidR="0006046F" w:rsidRDefault="0006046F" w:rsidP="001872BC">
            <w:pPr>
              <w:pStyle w:val="Header"/>
              <w:rPr>
                <w:rFonts w:ascii="Tahoma" w:hAnsi="Tahoma" w:cs="Tahoma"/>
                <w:sz w:val="16"/>
                <w:szCs w:val="16"/>
              </w:rPr>
            </w:pPr>
            <w:r>
              <w:rPr>
                <w:rFonts w:ascii="Tahoma" w:hAnsi="Tahoma" w:cs="Tahoma"/>
                <w:sz w:val="16"/>
                <w:szCs w:val="16"/>
              </w:rPr>
              <w:t>No.Dokumen</w:t>
            </w:r>
          </w:p>
        </w:tc>
        <w:tc>
          <w:tcPr>
            <w:tcW w:w="297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06046F" w:rsidRDefault="0006046F" w:rsidP="001872BC">
            <w:pPr>
              <w:pStyle w:val="Header"/>
              <w:tabs>
                <w:tab w:val="clear" w:pos="4320"/>
                <w:tab w:val="center" w:pos="3925"/>
              </w:tabs>
              <w:rPr>
                <w:rFonts w:ascii="Tahoma" w:hAnsi="Tahoma" w:cs="Tahoma"/>
                <w:sz w:val="16"/>
                <w:szCs w:val="16"/>
              </w:rPr>
            </w:pPr>
            <w:r>
              <w:rPr>
                <w:rFonts w:ascii="Tahoma" w:hAnsi="Tahoma" w:cs="Tahoma"/>
                <w:sz w:val="16"/>
                <w:szCs w:val="16"/>
              </w:rPr>
              <w:t>Distribusi</w:t>
            </w:r>
          </w:p>
        </w:tc>
      </w:tr>
      <w:tr w:rsidR="0006046F" w:rsidTr="001872BC">
        <w:trPr>
          <w:trHeight w:val="233"/>
        </w:trPr>
        <w:tc>
          <w:tcPr>
            <w:tcW w:w="1260" w:type="dxa"/>
            <w:tcBorders>
              <w:top w:val="single" w:sz="6" w:space="0" w:color="auto"/>
              <w:left w:val="single" w:sz="6" w:space="0" w:color="auto"/>
              <w:bottom w:val="single" w:sz="6" w:space="0" w:color="auto"/>
              <w:right w:val="single" w:sz="6" w:space="0" w:color="auto"/>
            </w:tcBorders>
            <w:hideMark/>
          </w:tcPr>
          <w:p w:rsidR="0006046F" w:rsidRDefault="0006046F" w:rsidP="001872BC">
            <w:pPr>
              <w:pStyle w:val="Header"/>
              <w:rPr>
                <w:rFonts w:ascii="Tahoma" w:hAnsi="Tahoma" w:cs="Tahoma"/>
                <w:sz w:val="16"/>
                <w:szCs w:val="16"/>
              </w:rPr>
            </w:pPr>
            <w:r>
              <w:rPr>
                <w:rFonts w:ascii="Tahoma" w:hAnsi="Tahoma" w:cs="Tahoma"/>
                <w:sz w:val="16"/>
                <w:szCs w:val="16"/>
              </w:rPr>
              <w:t>Tgl. Efektif</w:t>
            </w:r>
          </w:p>
        </w:tc>
        <w:tc>
          <w:tcPr>
            <w:tcW w:w="297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06046F" w:rsidRDefault="0006046F" w:rsidP="001872BC">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06046F" w:rsidRDefault="0006046F" w:rsidP="001872BC">
            <w:pPr>
              <w:pStyle w:val="Header"/>
              <w:rPr>
                <w:rFonts w:ascii="Tahoma" w:hAnsi="Tahoma" w:cs="Tahoma"/>
                <w:sz w:val="16"/>
                <w:szCs w:val="16"/>
              </w:rPr>
            </w:pPr>
          </w:p>
        </w:tc>
      </w:tr>
    </w:tbl>
    <w:p w:rsidR="0006046F" w:rsidRDefault="0006046F" w:rsidP="0006046F">
      <w:pPr>
        <w:rPr>
          <w:rFonts w:ascii="Tahoma" w:hAnsi="Tahoma" w:cs="Tahoma"/>
          <w:sz w:val="18"/>
          <w:szCs w:val="18"/>
          <w:lang w:val="sv-SE"/>
        </w:rPr>
      </w:pPr>
    </w:p>
    <w:p w:rsidR="0006046F" w:rsidRDefault="0006046F" w:rsidP="0006046F">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bookmarkStart w:id="0" w:name="_GoBack"/>
      <w:bookmarkEnd w:id="0"/>
      <w:r>
        <w:rPr>
          <w:rFonts w:ascii="Tahoma" w:hAnsi="Tahoma" w:cs="Tahoma"/>
          <w:noProof/>
          <w:sz w:val="20"/>
          <w:szCs w:val="20"/>
        </w:rPr>
        <w:t>I</w:t>
      </w:r>
      <w:r>
        <w:rPr>
          <w:rFonts w:ascii="Tahoma" w:hAnsi="Tahoma" w:cs="Tahoma"/>
          <w:noProof/>
          <w:sz w:val="20"/>
          <w:szCs w:val="20"/>
          <w:lang w:val="id-ID"/>
        </w:rPr>
        <w:t>/201</w:t>
      </w:r>
      <w:r w:rsidR="00AC5F09">
        <w:rPr>
          <w:rFonts w:ascii="Tahoma" w:hAnsi="Tahoma" w:cs="Tahoma"/>
          <w:noProof/>
          <w:sz w:val="20"/>
          <w:szCs w:val="20"/>
        </w:rPr>
        <w:t>8</w:t>
      </w:r>
    </w:p>
    <w:p w:rsidR="0006046F" w:rsidRDefault="0006046F" w:rsidP="0006046F">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06046F" w:rsidRDefault="0006046F" w:rsidP="0006046F">
      <w:pPr>
        <w:pStyle w:val="BodyText"/>
        <w:jc w:val="both"/>
        <w:rPr>
          <w:sz w:val="20"/>
          <w:szCs w:val="20"/>
          <w:lang w:val="sv-SE"/>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51"/>
        <w:gridCol w:w="1620"/>
        <w:gridCol w:w="4050"/>
        <w:gridCol w:w="990"/>
        <w:gridCol w:w="1167"/>
      </w:tblGrid>
      <w:tr w:rsidR="0006046F" w:rsidTr="001872BC">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06046F" w:rsidRPr="00D50708" w:rsidRDefault="0006046F" w:rsidP="001872BC">
            <w:pPr>
              <w:pStyle w:val="BodyText"/>
              <w:spacing w:before="120" w:after="120"/>
              <w:jc w:val="center"/>
              <w:rPr>
                <w:b/>
                <w:bCs/>
                <w:sz w:val="18"/>
                <w:szCs w:val="18"/>
              </w:rPr>
            </w:pPr>
            <w:r w:rsidRPr="00D50708">
              <w:rPr>
                <w:b/>
                <w:bCs/>
                <w:sz w:val="18"/>
                <w:szCs w:val="18"/>
              </w:rPr>
              <w:t>NO</w:t>
            </w:r>
          </w:p>
        </w:tc>
        <w:tc>
          <w:tcPr>
            <w:tcW w:w="1351" w:type="dxa"/>
            <w:tcBorders>
              <w:top w:val="single" w:sz="4" w:space="0" w:color="auto"/>
              <w:left w:val="single" w:sz="4" w:space="0" w:color="auto"/>
              <w:bottom w:val="single" w:sz="4" w:space="0" w:color="auto"/>
              <w:right w:val="single" w:sz="4" w:space="0" w:color="auto"/>
            </w:tcBorders>
            <w:vAlign w:val="center"/>
            <w:hideMark/>
          </w:tcPr>
          <w:p w:rsidR="0006046F" w:rsidRDefault="0006046F" w:rsidP="001872BC">
            <w:pPr>
              <w:pStyle w:val="BodyText"/>
              <w:spacing w:before="120"/>
              <w:jc w:val="center"/>
              <w:rPr>
                <w:b/>
                <w:bCs/>
                <w:sz w:val="18"/>
                <w:szCs w:val="18"/>
              </w:rPr>
            </w:pPr>
            <w:r w:rsidRPr="00D50708">
              <w:rPr>
                <w:b/>
                <w:bCs/>
                <w:sz w:val="18"/>
                <w:szCs w:val="18"/>
              </w:rPr>
              <w:t xml:space="preserve">HARI,TGL. </w:t>
            </w:r>
          </w:p>
          <w:p w:rsidR="0006046F" w:rsidRPr="00D50708" w:rsidRDefault="0006046F" w:rsidP="001872BC">
            <w:pPr>
              <w:pStyle w:val="BodyText"/>
              <w:spacing w:before="120"/>
              <w:jc w:val="center"/>
              <w:rPr>
                <w:b/>
                <w:bCs/>
                <w:sz w:val="18"/>
                <w:szCs w:val="18"/>
              </w:rPr>
            </w:pPr>
            <w:r w:rsidRPr="00D50708">
              <w:rPr>
                <w:b/>
                <w:bCs/>
                <w:sz w:val="18"/>
                <w:szCs w:val="18"/>
              </w:rPr>
              <w:t>JAM</w:t>
            </w:r>
          </w:p>
        </w:tc>
        <w:tc>
          <w:tcPr>
            <w:tcW w:w="1620" w:type="dxa"/>
            <w:tcBorders>
              <w:top w:val="single" w:sz="4" w:space="0" w:color="auto"/>
              <w:left w:val="single" w:sz="4" w:space="0" w:color="auto"/>
              <w:bottom w:val="single" w:sz="4" w:space="0" w:color="auto"/>
              <w:right w:val="single" w:sz="4" w:space="0" w:color="auto"/>
            </w:tcBorders>
            <w:vAlign w:val="center"/>
            <w:hideMark/>
          </w:tcPr>
          <w:p w:rsidR="0006046F" w:rsidRPr="00D50708" w:rsidRDefault="0006046F" w:rsidP="001872BC">
            <w:pPr>
              <w:pStyle w:val="BodyText"/>
              <w:spacing w:before="120"/>
              <w:jc w:val="center"/>
              <w:rPr>
                <w:b/>
                <w:bCs/>
                <w:sz w:val="18"/>
                <w:szCs w:val="18"/>
              </w:rPr>
            </w:pPr>
            <w:r w:rsidRPr="00D50708">
              <w:rPr>
                <w:b/>
                <w:bCs/>
                <w:sz w:val="18"/>
                <w:szCs w:val="18"/>
              </w:rPr>
              <w:t>N.I.M.                             N A M A</w:t>
            </w:r>
          </w:p>
        </w:tc>
        <w:tc>
          <w:tcPr>
            <w:tcW w:w="4050" w:type="dxa"/>
            <w:tcBorders>
              <w:top w:val="single" w:sz="4" w:space="0" w:color="auto"/>
              <w:left w:val="single" w:sz="4" w:space="0" w:color="auto"/>
              <w:bottom w:val="single" w:sz="4" w:space="0" w:color="auto"/>
              <w:right w:val="single" w:sz="4" w:space="0" w:color="auto"/>
            </w:tcBorders>
            <w:vAlign w:val="center"/>
            <w:hideMark/>
          </w:tcPr>
          <w:p w:rsidR="0006046F" w:rsidRPr="00D50708" w:rsidRDefault="0006046F" w:rsidP="001872BC">
            <w:pPr>
              <w:pStyle w:val="BodyText"/>
              <w:spacing w:before="120" w:after="120"/>
              <w:jc w:val="center"/>
              <w:rPr>
                <w:b/>
                <w:bCs/>
                <w:sz w:val="18"/>
                <w:szCs w:val="18"/>
              </w:rPr>
            </w:pPr>
            <w:r w:rsidRPr="00D50708">
              <w:rPr>
                <w:b/>
                <w:bCs/>
                <w:sz w:val="18"/>
                <w:szCs w:val="18"/>
              </w:rPr>
              <w:t>DOSEN PEMBIMBING</w:t>
            </w:r>
          </w:p>
          <w:p w:rsidR="0006046F" w:rsidRPr="00D50708" w:rsidRDefault="0006046F" w:rsidP="001872BC">
            <w:pPr>
              <w:pStyle w:val="BodyText"/>
              <w:spacing w:before="120" w:after="120"/>
              <w:jc w:val="center"/>
              <w:rPr>
                <w:b/>
                <w:bCs/>
                <w:sz w:val="18"/>
                <w:szCs w:val="18"/>
              </w:rPr>
            </w:pPr>
            <w:r w:rsidRPr="00D50708">
              <w:rPr>
                <w:b/>
                <w:bCs/>
                <w:sz w:val="18"/>
                <w:szCs w:val="18"/>
              </w:rPr>
              <w:t>DOSEN PENGUJI</w:t>
            </w:r>
          </w:p>
          <w:p w:rsidR="0006046F" w:rsidRDefault="0006046F" w:rsidP="001872BC">
            <w:pPr>
              <w:pStyle w:val="BodyText"/>
              <w:spacing w:before="120" w:after="120"/>
              <w:jc w:val="center"/>
              <w:rPr>
                <w:b/>
                <w:bCs/>
                <w:sz w:val="20"/>
                <w:szCs w:val="20"/>
              </w:rPr>
            </w:pPr>
            <w:r w:rsidRPr="00D50708">
              <w:rPr>
                <w:b/>
                <w:bCs/>
                <w:sz w:val="18"/>
                <w:szCs w:val="18"/>
              </w:rPr>
              <w:t>KETUA UJIAN SIDANG</w:t>
            </w:r>
          </w:p>
        </w:tc>
        <w:tc>
          <w:tcPr>
            <w:tcW w:w="990" w:type="dxa"/>
            <w:tcBorders>
              <w:top w:val="single" w:sz="4" w:space="0" w:color="auto"/>
              <w:left w:val="single" w:sz="4" w:space="0" w:color="auto"/>
              <w:bottom w:val="single" w:sz="4" w:space="0" w:color="auto"/>
              <w:right w:val="single" w:sz="4" w:space="0" w:color="auto"/>
            </w:tcBorders>
            <w:vAlign w:val="center"/>
            <w:hideMark/>
          </w:tcPr>
          <w:p w:rsidR="0006046F" w:rsidRPr="00D50708" w:rsidRDefault="0006046F" w:rsidP="001872BC">
            <w:pPr>
              <w:pStyle w:val="BodyText"/>
              <w:spacing w:before="120" w:after="120"/>
              <w:jc w:val="center"/>
              <w:rPr>
                <w:b/>
                <w:bCs/>
                <w:sz w:val="18"/>
                <w:szCs w:val="18"/>
              </w:rPr>
            </w:pPr>
            <w:r w:rsidRPr="00D50708">
              <w:rPr>
                <w:b/>
                <w:bCs/>
                <w:sz w:val="18"/>
                <w:szCs w:val="18"/>
              </w:rPr>
              <w:t>KONSENTRASI</w:t>
            </w:r>
          </w:p>
        </w:tc>
        <w:tc>
          <w:tcPr>
            <w:tcW w:w="1167" w:type="dxa"/>
            <w:tcBorders>
              <w:top w:val="single" w:sz="4" w:space="0" w:color="auto"/>
              <w:left w:val="single" w:sz="4" w:space="0" w:color="auto"/>
              <w:bottom w:val="single" w:sz="4" w:space="0" w:color="auto"/>
              <w:right w:val="single" w:sz="4" w:space="0" w:color="auto"/>
            </w:tcBorders>
            <w:vAlign w:val="center"/>
            <w:hideMark/>
          </w:tcPr>
          <w:p w:rsidR="0006046F" w:rsidRPr="00D50708" w:rsidRDefault="0006046F" w:rsidP="001872BC">
            <w:pPr>
              <w:pStyle w:val="BodyText"/>
              <w:spacing w:before="120"/>
              <w:jc w:val="center"/>
              <w:rPr>
                <w:b/>
                <w:bCs/>
                <w:sz w:val="18"/>
                <w:szCs w:val="18"/>
              </w:rPr>
            </w:pPr>
            <w:r w:rsidRPr="00D50708">
              <w:rPr>
                <w:b/>
                <w:bCs/>
                <w:sz w:val="18"/>
                <w:szCs w:val="18"/>
              </w:rPr>
              <w:t>TEMPAT/ RUANG</w:t>
            </w:r>
          </w:p>
        </w:tc>
      </w:tr>
      <w:tr w:rsidR="0006046F"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06046F" w:rsidRDefault="0006046F" w:rsidP="001872BC">
            <w:pPr>
              <w:pStyle w:val="BodyText"/>
              <w:spacing w:before="120" w:after="120"/>
              <w:jc w:val="center"/>
              <w:rPr>
                <w:sz w:val="20"/>
                <w:szCs w:val="20"/>
              </w:rPr>
            </w:pPr>
            <w:r>
              <w:rPr>
                <w:sz w:val="20"/>
                <w:szCs w:val="20"/>
              </w:rPr>
              <w:t>01</w:t>
            </w:r>
          </w:p>
        </w:tc>
        <w:tc>
          <w:tcPr>
            <w:tcW w:w="1351" w:type="dxa"/>
            <w:tcBorders>
              <w:top w:val="single" w:sz="4" w:space="0" w:color="auto"/>
              <w:left w:val="single" w:sz="4" w:space="0" w:color="auto"/>
              <w:bottom w:val="single" w:sz="4" w:space="0" w:color="auto"/>
              <w:right w:val="single" w:sz="4" w:space="0" w:color="auto"/>
            </w:tcBorders>
            <w:vAlign w:val="center"/>
          </w:tcPr>
          <w:p w:rsidR="0006046F" w:rsidRPr="009872A4" w:rsidRDefault="0006046F"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06046F" w:rsidRPr="00C52CA0" w:rsidRDefault="0006046F"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55114120194</w:t>
            </w:r>
            <w:r>
              <w:rPr>
                <w:rFonts w:ascii="Calibri" w:hAnsi="Calibri"/>
                <w:sz w:val="22"/>
                <w:szCs w:val="22"/>
              </w:rPr>
              <w:fldChar w:fldCharType="end"/>
            </w:r>
          </w:p>
          <w:p w:rsidR="0006046F" w:rsidRPr="00C52CA0" w:rsidRDefault="0006046F"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Indra Adi Putra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06046F" w:rsidRDefault="0006046F"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Matrodji Mustafa, Ph.D</w:t>
            </w:r>
            <w:r>
              <w:rPr>
                <w:rFonts w:ascii="Calibri" w:hAnsi="Calibri"/>
                <w:sz w:val="22"/>
                <w:szCs w:val="22"/>
              </w:rPr>
              <w:fldChar w:fldCharType="end"/>
            </w:r>
          </w:p>
          <w:p w:rsidR="0006046F" w:rsidRPr="006A3C24" w:rsidRDefault="0006046F" w:rsidP="001872BC">
            <w:pPr>
              <w:rPr>
                <w:rFonts w:ascii="Calibri" w:hAnsi="Calibri"/>
                <w:sz w:val="22"/>
                <w:szCs w:val="22"/>
              </w:rPr>
            </w:pPr>
            <w:r>
              <w:rPr>
                <w:rFonts w:ascii="Calibri" w:hAnsi="Calibri"/>
                <w:sz w:val="22"/>
                <w:szCs w:val="22"/>
              </w:rPr>
              <w:t xml:space="preserve">P2. </w:t>
            </w:r>
          </w:p>
          <w:p w:rsidR="0006046F" w:rsidRDefault="0006046F"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Pardomuan Sihombing, MSM</w:t>
            </w:r>
            <w:r>
              <w:rPr>
                <w:rFonts w:ascii="Tahoma" w:hAnsi="Tahoma" w:cs="Tahoma"/>
                <w:color w:val="000000"/>
                <w:sz w:val="20"/>
                <w:szCs w:val="20"/>
              </w:rPr>
              <w:fldChar w:fldCharType="end"/>
            </w:r>
          </w:p>
          <w:p w:rsidR="0006046F" w:rsidRPr="00C52CA0" w:rsidRDefault="0006046F"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Dr. Aty Herawati, M.Si</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06046F" w:rsidRPr="0071210D" w:rsidRDefault="0006046F"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06046F" w:rsidRPr="00EE2666" w:rsidRDefault="0006046F"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306</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06046F" w:rsidRPr="00B551A5" w:rsidTr="001872BC">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06046F" w:rsidRDefault="0006046F" w:rsidP="001872BC">
            <w:pPr>
              <w:pStyle w:val="BodyText"/>
              <w:spacing w:before="120" w:after="120"/>
              <w:jc w:val="center"/>
              <w:rPr>
                <w:sz w:val="20"/>
                <w:szCs w:val="20"/>
              </w:rPr>
            </w:pPr>
            <w:r>
              <w:rPr>
                <w:sz w:val="20"/>
                <w:szCs w:val="20"/>
              </w:rPr>
              <w:t>02</w:t>
            </w:r>
          </w:p>
        </w:tc>
        <w:tc>
          <w:tcPr>
            <w:tcW w:w="1351" w:type="dxa"/>
            <w:tcBorders>
              <w:top w:val="single" w:sz="4" w:space="0" w:color="auto"/>
              <w:left w:val="single" w:sz="4" w:space="0" w:color="auto"/>
              <w:bottom w:val="single" w:sz="4" w:space="0" w:color="auto"/>
              <w:right w:val="single" w:sz="4" w:space="0" w:color="auto"/>
            </w:tcBorders>
            <w:vAlign w:val="center"/>
          </w:tcPr>
          <w:p w:rsidR="0006046F" w:rsidRPr="009872A4" w:rsidRDefault="0006046F" w:rsidP="001872BC">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05 Januari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Pkl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7103C7">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vAlign w:val="center"/>
          </w:tcPr>
          <w:p w:rsidR="0006046F" w:rsidRPr="00C52CA0" w:rsidRDefault="0006046F"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7103C7">
              <w:rPr>
                <w:rFonts w:ascii="Calibri" w:hAnsi="Calibri"/>
                <w:noProof/>
                <w:sz w:val="22"/>
                <w:szCs w:val="22"/>
              </w:rPr>
              <w:t>55112120051</w:t>
            </w:r>
            <w:r>
              <w:rPr>
                <w:rFonts w:ascii="Calibri" w:hAnsi="Calibri"/>
                <w:sz w:val="22"/>
                <w:szCs w:val="22"/>
              </w:rPr>
              <w:fldChar w:fldCharType="end"/>
            </w:r>
          </w:p>
          <w:p w:rsidR="0006046F" w:rsidRPr="00C52CA0" w:rsidRDefault="0006046F" w:rsidP="001872BC">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7103C7">
              <w:rPr>
                <w:rFonts w:ascii="Calibri" w:hAnsi="Calibri"/>
                <w:noProof/>
                <w:sz w:val="22"/>
                <w:szCs w:val="22"/>
              </w:rPr>
              <w:t>Joko Permana</w:t>
            </w:r>
            <w:r>
              <w:rPr>
                <w:rFonts w:ascii="Calibri" w:hAnsi="Calibri"/>
                <w:sz w:val="22"/>
                <w:szCs w:val="22"/>
              </w:rPr>
              <w:fldChar w:fldCharType="end"/>
            </w:r>
          </w:p>
        </w:tc>
        <w:tc>
          <w:tcPr>
            <w:tcW w:w="4050" w:type="dxa"/>
            <w:tcBorders>
              <w:top w:val="single" w:sz="4" w:space="0" w:color="auto"/>
              <w:left w:val="single" w:sz="4" w:space="0" w:color="auto"/>
              <w:bottom w:val="single" w:sz="4" w:space="0" w:color="auto"/>
              <w:right w:val="single" w:sz="4" w:space="0" w:color="auto"/>
            </w:tcBorders>
            <w:vAlign w:val="center"/>
          </w:tcPr>
          <w:p w:rsidR="0006046F" w:rsidRDefault="0006046F" w:rsidP="001872BC">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7103C7">
              <w:rPr>
                <w:rFonts w:ascii="Calibri" w:hAnsi="Calibri"/>
                <w:noProof/>
                <w:sz w:val="22"/>
                <w:szCs w:val="22"/>
              </w:rPr>
              <w:t>Matrodji Mustafa, Ph.D</w:t>
            </w:r>
            <w:r>
              <w:rPr>
                <w:rFonts w:ascii="Calibri" w:hAnsi="Calibri"/>
                <w:sz w:val="22"/>
                <w:szCs w:val="22"/>
              </w:rPr>
              <w:fldChar w:fldCharType="end"/>
            </w:r>
          </w:p>
          <w:p w:rsidR="0006046F" w:rsidRPr="00C52CA0" w:rsidRDefault="0006046F" w:rsidP="001872BC">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06046F" w:rsidRDefault="0006046F" w:rsidP="001872BC">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7103C7">
              <w:rPr>
                <w:rFonts w:ascii="Tahoma" w:hAnsi="Tahoma" w:cs="Tahoma"/>
                <w:noProof/>
                <w:color w:val="000000"/>
                <w:sz w:val="20"/>
                <w:szCs w:val="20"/>
              </w:rPr>
              <w:t>Dr Pardomuan Sihombing, MSM</w:t>
            </w:r>
            <w:r>
              <w:rPr>
                <w:rFonts w:ascii="Tahoma" w:hAnsi="Tahoma" w:cs="Tahoma"/>
                <w:color w:val="000000"/>
                <w:sz w:val="20"/>
                <w:szCs w:val="20"/>
              </w:rPr>
              <w:fldChar w:fldCharType="end"/>
            </w:r>
          </w:p>
          <w:p w:rsidR="0006046F" w:rsidRPr="00C52CA0" w:rsidRDefault="0006046F" w:rsidP="001872BC">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7103C7">
              <w:rPr>
                <w:rFonts w:ascii="Calibri" w:hAnsi="Calibri"/>
                <w:noProof/>
                <w:sz w:val="22"/>
                <w:szCs w:val="22"/>
              </w:rPr>
              <w:t>Dr. Aty Herawati, M.Si</w:t>
            </w:r>
            <w:r>
              <w:rPr>
                <w:rFonts w:ascii="Calibri" w:hAnsi="Calibri"/>
                <w:sz w:val="22"/>
                <w:szCs w:val="22"/>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06046F" w:rsidRPr="0071210D" w:rsidRDefault="0006046F" w:rsidP="001872BC">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7103C7">
              <w:rPr>
                <w:rFonts w:ascii="Calibri" w:hAnsi="Calibri" w:cs="Calibri"/>
                <w:noProof/>
                <w:sz w:val="22"/>
                <w:szCs w:val="22"/>
              </w:rPr>
              <w:t>MKU</w:t>
            </w:r>
            <w:r>
              <w:rPr>
                <w:rFonts w:ascii="Calibri" w:hAnsi="Calibri" w:cs="Calibri"/>
                <w:sz w:val="22"/>
                <w:szCs w:val="22"/>
              </w:rPr>
              <w:fldChar w:fldCharType="end"/>
            </w:r>
          </w:p>
        </w:tc>
        <w:tc>
          <w:tcPr>
            <w:tcW w:w="1167" w:type="dxa"/>
            <w:tcBorders>
              <w:top w:val="single" w:sz="4" w:space="0" w:color="auto"/>
              <w:left w:val="single" w:sz="4" w:space="0" w:color="auto"/>
              <w:bottom w:val="single" w:sz="4" w:space="0" w:color="auto"/>
              <w:right w:val="single" w:sz="4" w:space="0" w:color="auto"/>
            </w:tcBorders>
            <w:vAlign w:val="center"/>
          </w:tcPr>
          <w:p w:rsidR="0006046F" w:rsidRPr="00EE2666" w:rsidRDefault="0006046F" w:rsidP="001872BC">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7103C7">
              <w:rPr>
                <w:rFonts w:ascii="Calibri" w:hAnsi="Calibri" w:cs="Calibri"/>
                <w:noProof/>
                <w:color w:val="000000"/>
                <w:sz w:val="22"/>
                <w:szCs w:val="22"/>
              </w:rPr>
              <w:t>Kampus A Meruya T. 306</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06046F" w:rsidRDefault="0006046F" w:rsidP="0006046F">
      <w:pPr>
        <w:pStyle w:val="BodyText"/>
        <w:ind w:left="-180" w:firstLine="180"/>
        <w:jc w:val="both"/>
        <w:rPr>
          <w:sz w:val="20"/>
          <w:szCs w:val="20"/>
          <w:lang w:val="sv-SE"/>
        </w:rPr>
      </w:pPr>
    </w:p>
    <w:p w:rsidR="0006046F" w:rsidRPr="00D50708" w:rsidRDefault="0006046F" w:rsidP="0006046F">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06046F" w:rsidRPr="00D50708" w:rsidRDefault="0006046F" w:rsidP="0006046F">
      <w:pPr>
        <w:pStyle w:val="BodyText"/>
        <w:ind w:left="-180" w:firstLine="180"/>
        <w:jc w:val="both"/>
        <w:rPr>
          <w:sz w:val="18"/>
          <w:szCs w:val="18"/>
          <w:lang w:val="sv-SE"/>
        </w:rPr>
      </w:pPr>
      <w:r w:rsidRPr="00D50708">
        <w:rPr>
          <w:sz w:val="18"/>
          <w:szCs w:val="18"/>
          <w:lang w:val="sv-SE"/>
        </w:rPr>
        <w:t>Terima kasih.</w:t>
      </w:r>
    </w:p>
    <w:p w:rsidR="0006046F" w:rsidRDefault="0006046F" w:rsidP="0006046F">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06046F" w:rsidRDefault="0006046F" w:rsidP="0006046F">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06046F" w:rsidRDefault="0006046F" w:rsidP="0006046F">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3015CB15" wp14:editId="4F1CAC2F">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AAA6A"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06046F" w:rsidRDefault="0006046F" w:rsidP="0006046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06046F" w:rsidRDefault="0006046F" w:rsidP="0006046F">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06046F" w:rsidRDefault="0006046F" w:rsidP="0006046F">
      <w:pPr>
        <w:pStyle w:val="BodyTextIndent2"/>
        <w:tabs>
          <w:tab w:val="left" w:pos="5400"/>
        </w:tabs>
        <w:spacing w:after="0" w:line="240" w:lineRule="auto"/>
        <w:ind w:left="0"/>
        <w:rPr>
          <w:rFonts w:ascii="Tahoma" w:hAnsi="Tahoma" w:cs="Tahoma"/>
          <w:b/>
          <w:noProof/>
          <w:sz w:val="22"/>
        </w:rPr>
      </w:pPr>
    </w:p>
    <w:p w:rsidR="0006046F" w:rsidRDefault="0006046F" w:rsidP="0006046F">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06046F" w:rsidRPr="00C73473" w:rsidRDefault="0006046F" w:rsidP="0006046F">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w:t>
      </w:r>
    </w:p>
    <w:p w:rsidR="00B663CA" w:rsidRDefault="00B663CA"/>
    <w:sectPr w:rsidR="00B663CA" w:rsidSect="00132199">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46F"/>
    <w:rsid w:val="0006046F"/>
    <w:rsid w:val="00AC5F09"/>
    <w:rsid w:val="00B663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0872E"/>
  <w15:chartTrackingRefBased/>
  <w15:docId w15:val="{A35FB6ED-1F49-4CE9-8DFF-FE074CBF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0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6046F"/>
    <w:pPr>
      <w:tabs>
        <w:tab w:val="center" w:pos="4320"/>
        <w:tab w:val="right" w:pos="8640"/>
      </w:tabs>
    </w:pPr>
    <w:rPr>
      <w:sz w:val="20"/>
      <w:szCs w:val="20"/>
    </w:rPr>
  </w:style>
  <w:style w:type="character" w:customStyle="1" w:styleId="HeaderChar">
    <w:name w:val="Header Char"/>
    <w:basedOn w:val="DefaultParagraphFont"/>
    <w:link w:val="Header"/>
    <w:rsid w:val="0006046F"/>
    <w:rPr>
      <w:rFonts w:ascii="Times New Roman" w:eastAsia="Times New Roman" w:hAnsi="Times New Roman" w:cs="Times New Roman"/>
      <w:sz w:val="20"/>
      <w:szCs w:val="20"/>
    </w:rPr>
  </w:style>
  <w:style w:type="paragraph" w:styleId="BodyText">
    <w:name w:val="Body Text"/>
    <w:basedOn w:val="Normal"/>
    <w:link w:val="BodyTextChar"/>
    <w:unhideWhenUsed/>
    <w:rsid w:val="0006046F"/>
    <w:rPr>
      <w:rFonts w:ascii="Tahoma" w:hAnsi="Tahoma" w:cs="Tahoma"/>
      <w:sz w:val="22"/>
    </w:rPr>
  </w:style>
  <w:style w:type="character" w:customStyle="1" w:styleId="BodyTextChar">
    <w:name w:val="Body Text Char"/>
    <w:basedOn w:val="DefaultParagraphFont"/>
    <w:link w:val="BodyText"/>
    <w:rsid w:val="0006046F"/>
    <w:rPr>
      <w:rFonts w:ascii="Tahoma" w:eastAsia="Times New Roman" w:hAnsi="Tahoma" w:cs="Tahoma"/>
      <w:szCs w:val="24"/>
    </w:rPr>
  </w:style>
  <w:style w:type="paragraph" w:styleId="BodyTextIndent2">
    <w:name w:val="Body Text Indent 2"/>
    <w:basedOn w:val="Normal"/>
    <w:link w:val="BodyTextIndent2Char"/>
    <w:unhideWhenUsed/>
    <w:rsid w:val="0006046F"/>
    <w:pPr>
      <w:spacing w:after="120" w:line="480" w:lineRule="auto"/>
      <w:ind w:left="360"/>
    </w:pPr>
  </w:style>
  <w:style w:type="character" w:customStyle="1" w:styleId="BodyTextIndent2Char">
    <w:name w:val="Body Text Indent 2 Char"/>
    <w:basedOn w:val="DefaultParagraphFont"/>
    <w:link w:val="BodyTextIndent2"/>
    <w:rsid w:val="0006046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1557</Characters>
  <Application>Microsoft Office Word</Application>
  <DocSecurity>0</DocSecurity>
  <Lines>12</Lines>
  <Paragraphs>3</Paragraphs>
  <ScaleCrop>false</ScaleCrop>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2018-01-03T09:17:00Z</dcterms:created>
  <dcterms:modified xsi:type="dcterms:W3CDTF">2018-01-03T09:22:00Z</dcterms:modified>
</cp:coreProperties>
</file>